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38F05" w14:textId="49116815" w:rsidR="00A8509F" w:rsidRDefault="00096549">
      <w:pPr>
        <w:spacing w:line="278" w:lineRule="auto"/>
        <w:rPr>
          <w:rFonts w:ascii="Times New Roman" w:hAnsi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D2C047" wp14:editId="39B634E7">
            <wp:simplePos x="0" y="0"/>
            <wp:positionH relativeFrom="margin">
              <wp:posOffset>-92467</wp:posOffset>
            </wp:positionH>
            <wp:positionV relativeFrom="margin">
              <wp:posOffset>-318927</wp:posOffset>
            </wp:positionV>
            <wp:extent cx="1059180" cy="1034415"/>
            <wp:effectExtent l="0" t="0" r="0" b="0"/>
            <wp:wrapSquare wrapText="bothSides"/>
            <wp:docPr id="1699291943" name="Picture 1" descr="A logo of a archery associ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291943" name="Picture 1" descr="A logo of a archery association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EC3B0A" w14:textId="64CD7063" w:rsidR="00A8509F" w:rsidRDefault="00000000" w:rsidP="00096549">
      <w:pPr>
        <w:spacing w:line="278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40"/>
          <w:szCs w:val="40"/>
        </w:rPr>
        <w:t>Calling all archers in Middlesex!</w:t>
      </w:r>
    </w:p>
    <w:p w14:paraId="5CA19C1D" w14:textId="77777777" w:rsidR="00A8509F" w:rsidRDefault="00A8509F">
      <w:pPr>
        <w:spacing w:line="278" w:lineRule="auto"/>
        <w:rPr>
          <w:rFonts w:ascii="Times New Roman" w:hAnsi="Times New Roman"/>
          <w:sz w:val="32"/>
          <w:szCs w:val="32"/>
        </w:rPr>
      </w:pPr>
    </w:p>
    <w:p w14:paraId="3EEEE831" w14:textId="77777777" w:rsidR="00A8509F" w:rsidRDefault="00000000">
      <w:pPr>
        <w:spacing w:line="278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As many of you will know, we have recently had a club leave us for Surrey. </w:t>
      </w:r>
    </w:p>
    <w:p w14:paraId="0C823B75" w14:textId="77777777" w:rsidR="00096549" w:rsidRDefault="00096549">
      <w:pPr>
        <w:spacing w:line="278" w:lineRule="auto"/>
        <w:rPr>
          <w:rFonts w:ascii="Times New Roman" w:hAnsi="Times New Roman"/>
          <w:sz w:val="32"/>
          <w:szCs w:val="32"/>
        </w:rPr>
      </w:pPr>
    </w:p>
    <w:p w14:paraId="6E4E699A" w14:textId="428F3F75" w:rsidR="00A8509F" w:rsidRDefault="00000000">
      <w:pPr>
        <w:spacing w:line="278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Your committee is determined to stop this decline and sort out archery in our </w:t>
      </w:r>
      <w:r w:rsidR="00C825E7">
        <w:rPr>
          <w:rFonts w:ascii="Times New Roman" w:hAnsi="Times New Roman"/>
          <w:sz w:val="32"/>
          <w:szCs w:val="32"/>
        </w:rPr>
        <w:t>C</w:t>
      </w:r>
      <w:r>
        <w:rPr>
          <w:rFonts w:ascii="Times New Roman" w:hAnsi="Times New Roman"/>
          <w:sz w:val="32"/>
          <w:szCs w:val="32"/>
        </w:rPr>
        <w:t>ounty.</w:t>
      </w:r>
    </w:p>
    <w:p w14:paraId="6C12AF6E" w14:textId="77777777" w:rsidR="00C825E7" w:rsidRDefault="00C825E7">
      <w:pPr>
        <w:spacing w:line="278" w:lineRule="auto"/>
        <w:rPr>
          <w:rFonts w:ascii="Times New Roman" w:hAnsi="Times New Roman"/>
          <w:sz w:val="32"/>
          <w:szCs w:val="32"/>
        </w:rPr>
      </w:pPr>
    </w:p>
    <w:p w14:paraId="513635ED" w14:textId="53512C05" w:rsidR="00A8509F" w:rsidRDefault="00000000">
      <w:pPr>
        <w:spacing w:line="278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We have started to take actions that should address the concerns that some of you have, very correctly, pointed out.</w:t>
      </w:r>
    </w:p>
    <w:p w14:paraId="4A8EC714" w14:textId="77777777" w:rsidR="00C825E7" w:rsidRDefault="00C825E7">
      <w:pPr>
        <w:spacing w:line="278" w:lineRule="auto"/>
        <w:rPr>
          <w:rFonts w:ascii="Times New Roman" w:hAnsi="Times New Roman"/>
          <w:sz w:val="32"/>
          <w:szCs w:val="32"/>
        </w:rPr>
      </w:pPr>
    </w:p>
    <w:p w14:paraId="27BF9E0A" w14:textId="77777777" w:rsidR="00A8509F" w:rsidRDefault="00000000">
      <w:pPr>
        <w:spacing w:line="278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But there is much, much more to do.</w:t>
      </w:r>
    </w:p>
    <w:p w14:paraId="38A5F39B" w14:textId="77777777" w:rsidR="00C825E7" w:rsidRDefault="00C825E7">
      <w:pPr>
        <w:spacing w:line="278" w:lineRule="auto"/>
        <w:rPr>
          <w:rFonts w:ascii="Times New Roman" w:hAnsi="Times New Roman"/>
          <w:sz w:val="32"/>
          <w:szCs w:val="32"/>
        </w:rPr>
      </w:pPr>
    </w:p>
    <w:p w14:paraId="7D1EB068" w14:textId="429E00BE" w:rsidR="00A8509F" w:rsidRDefault="00000000">
      <w:pPr>
        <w:spacing w:line="278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Accordingly, we are h</w:t>
      </w:r>
      <w:r w:rsidR="00096549">
        <w:rPr>
          <w:rFonts w:ascii="Times New Roman" w:hAnsi="Times New Roman"/>
          <w:sz w:val="32"/>
          <w:szCs w:val="32"/>
        </w:rPr>
        <w:t>ost</w:t>
      </w:r>
      <w:r>
        <w:rPr>
          <w:rFonts w:ascii="Times New Roman" w:hAnsi="Times New Roman"/>
          <w:sz w:val="32"/>
          <w:szCs w:val="32"/>
        </w:rPr>
        <w:t xml:space="preserve">ing our </w:t>
      </w:r>
      <w:r w:rsidR="00C825E7">
        <w:rPr>
          <w:rFonts w:ascii="Times New Roman" w:hAnsi="Times New Roman"/>
          <w:sz w:val="32"/>
          <w:szCs w:val="32"/>
        </w:rPr>
        <w:t>1</w:t>
      </w:r>
      <w:r w:rsidR="00C825E7" w:rsidRPr="00C825E7">
        <w:rPr>
          <w:rFonts w:ascii="Times New Roman" w:hAnsi="Times New Roman"/>
          <w:sz w:val="32"/>
          <w:szCs w:val="32"/>
          <w:vertAlign w:val="superscript"/>
        </w:rPr>
        <w:t>st</w:t>
      </w:r>
      <w:r w:rsidR="00C825E7">
        <w:rPr>
          <w:rFonts w:ascii="Times New Roman" w:hAnsi="Times New Roman"/>
          <w:sz w:val="32"/>
          <w:szCs w:val="32"/>
        </w:rPr>
        <w:t xml:space="preserve"> Annual</w:t>
      </w:r>
      <w:r>
        <w:rPr>
          <w:rFonts w:ascii="Times New Roman" w:hAnsi="Times New Roman"/>
          <w:sz w:val="32"/>
          <w:szCs w:val="32"/>
        </w:rPr>
        <w:t xml:space="preserve"> County Conference</w:t>
      </w:r>
      <w:r w:rsidR="00C825E7"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z w:val="32"/>
          <w:szCs w:val="32"/>
        </w:rPr>
        <w:t xml:space="preserve"> and we </w:t>
      </w:r>
      <w:r w:rsidR="00096549">
        <w:rPr>
          <w:rFonts w:ascii="Times New Roman" w:hAnsi="Times New Roman"/>
          <w:sz w:val="32"/>
          <w:szCs w:val="32"/>
        </w:rPr>
        <w:t>invite</w:t>
      </w:r>
      <w:r>
        <w:rPr>
          <w:rFonts w:ascii="Times New Roman" w:hAnsi="Times New Roman"/>
          <w:sz w:val="32"/>
          <w:szCs w:val="32"/>
        </w:rPr>
        <w:t xml:space="preserve"> you to </w:t>
      </w:r>
      <w:r w:rsidR="00096549">
        <w:rPr>
          <w:rFonts w:ascii="Times New Roman" w:hAnsi="Times New Roman"/>
          <w:sz w:val="32"/>
          <w:szCs w:val="32"/>
        </w:rPr>
        <w:t>shar</w:t>
      </w:r>
      <w:r>
        <w:rPr>
          <w:rFonts w:ascii="Times New Roman" w:hAnsi="Times New Roman"/>
          <w:sz w:val="32"/>
          <w:szCs w:val="32"/>
        </w:rPr>
        <w:t>e your views and help us put Middlesex back on a firm footing.</w:t>
      </w:r>
      <w:r w:rsidR="003366AC">
        <w:rPr>
          <w:rFonts w:ascii="Times New Roman" w:hAnsi="Times New Roman"/>
          <w:sz w:val="32"/>
          <w:szCs w:val="32"/>
        </w:rPr>
        <w:t xml:space="preserve"> </w:t>
      </w:r>
    </w:p>
    <w:p w14:paraId="5A00A54A" w14:textId="77777777" w:rsidR="00C825E7" w:rsidRDefault="00C825E7">
      <w:pPr>
        <w:spacing w:line="278" w:lineRule="auto"/>
        <w:rPr>
          <w:rFonts w:ascii="Times New Roman" w:hAnsi="Times New Roman"/>
          <w:sz w:val="32"/>
          <w:szCs w:val="32"/>
        </w:rPr>
      </w:pPr>
    </w:p>
    <w:p w14:paraId="1D6290A0" w14:textId="77777777" w:rsidR="00A8509F" w:rsidRDefault="00000000">
      <w:pPr>
        <w:spacing w:line="278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It’s vital that we have as many of you as possible attending. We want to make this representative of and responsive to your needs as archers. </w:t>
      </w:r>
    </w:p>
    <w:p w14:paraId="695313ED" w14:textId="77777777" w:rsidR="00A8509F" w:rsidRDefault="00A8509F">
      <w:pPr>
        <w:spacing w:line="278" w:lineRule="auto"/>
        <w:rPr>
          <w:rFonts w:ascii="Times New Roman" w:hAnsi="Times New Roman"/>
          <w:sz w:val="32"/>
          <w:szCs w:val="32"/>
        </w:rPr>
      </w:pPr>
    </w:p>
    <w:p w14:paraId="33306814" w14:textId="141C217C" w:rsidR="00A8509F" w:rsidRDefault="00000000">
      <w:pPr>
        <w:spacing w:line="278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The committee is </w:t>
      </w:r>
      <w:r w:rsidR="00C825E7">
        <w:rPr>
          <w:rFonts w:ascii="Times New Roman" w:hAnsi="Times New Roman"/>
          <w:sz w:val="32"/>
          <w:szCs w:val="32"/>
        </w:rPr>
        <w:t>fewer</w:t>
      </w:r>
      <w:r>
        <w:rPr>
          <w:rFonts w:ascii="Times New Roman" w:hAnsi="Times New Roman"/>
          <w:sz w:val="32"/>
          <w:szCs w:val="32"/>
        </w:rPr>
        <w:t xml:space="preserve"> than 10 people. It is unreasonable and undesirable to think that they have all the answers. So come on</w:t>
      </w:r>
      <w:r w:rsidR="00C825E7"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z w:val="32"/>
          <w:szCs w:val="32"/>
        </w:rPr>
        <w:t xml:space="preserve"> </w:t>
      </w:r>
      <w:r w:rsidR="00C825E7">
        <w:rPr>
          <w:rFonts w:ascii="Times New Roman" w:hAnsi="Times New Roman"/>
          <w:sz w:val="32"/>
          <w:szCs w:val="32"/>
        </w:rPr>
        <w:t>set the date in your diaries</w:t>
      </w:r>
      <w:r>
        <w:rPr>
          <w:rFonts w:ascii="Times New Roman" w:hAnsi="Times New Roman"/>
          <w:sz w:val="32"/>
          <w:szCs w:val="32"/>
        </w:rPr>
        <w:t xml:space="preserve"> for:</w:t>
      </w:r>
    </w:p>
    <w:p w14:paraId="6315A034" w14:textId="77777777" w:rsidR="00A8509F" w:rsidRDefault="00A8509F">
      <w:pPr>
        <w:spacing w:line="278" w:lineRule="auto"/>
        <w:rPr>
          <w:rFonts w:ascii="Times New Roman" w:hAnsi="Times New Roman"/>
          <w:sz w:val="32"/>
          <w:szCs w:val="32"/>
        </w:rPr>
      </w:pPr>
    </w:p>
    <w:p w14:paraId="4FAFDC08" w14:textId="0BE21C79" w:rsidR="00A8509F" w:rsidRDefault="00000000">
      <w:pPr>
        <w:spacing w:line="278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Thursday 13th November 2025, at Harrow Arts Centre, 171 Uxbridge Road, Pinner, HA5 4EA. Time: 8 pm to 9:45 pm</w:t>
      </w:r>
      <w:r w:rsidR="00C825E7">
        <w:rPr>
          <w:rFonts w:ascii="Times New Roman" w:hAnsi="Times New Roman"/>
          <w:b/>
          <w:bCs/>
          <w:sz w:val="32"/>
          <w:szCs w:val="32"/>
        </w:rPr>
        <w:t xml:space="preserve">. </w:t>
      </w:r>
      <w:r w:rsidR="00096549">
        <w:rPr>
          <w:rFonts w:ascii="Times New Roman" w:hAnsi="Times New Roman"/>
          <w:b/>
          <w:bCs/>
          <w:sz w:val="32"/>
          <w:szCs w:val="32"/>
        </w:rPr>
        <w:t xml:space="preserve">Room: </w:t>
      </w:r>
      <w:r w:rsidR="00E43A46">
        <w:rPr>
          <w:rFonts w:ascii="Times New Roman" w:hAnsi="Times New Roman"/>
          <w:b/>
          <w:bCs/>
          <w:sz w:val="32"/>
          <w:szCs w:val="32"/>
        </w:rPr>
        <w:t>Kenton Room</w:t>
      </w:r>
      <w:r w:rsidR="00096549">
        <w:rPr>
          <w:rFonts w:ascii="Times New Roman" w:hAnsi="Times New Roman"/>
          <w:b/>
          <w:bCs/>
          <w:sz w:val="32"/>
          <w:szCs w:val="32"/>
        </w:rPr>
        <w:t>.</w:t>
      </w:r>
    </w:p>
    <w:p w14:paraId="28990363" w14:textId="77777777" w:rsidR="00A8509F" w:rsidRDefault="00A8509F">
      <w:pPr>
        <w:spacing w:line="278" w:lineRule="auto"/>
        <w:rPr>
          <w:rFonts w:ascii="Times New Roman" w:hAnsi="Times New Roman"/>
          <w:b/>
          <w:bCs/>
          <w:sz w:val="32"/>
          <w:szCs w:val="32"/>
        </w:rPr>
      </w:pPr>
    </w:p>
    <w:p w14:paraId="1123B6B3" w14:textId="77777777" w:rsidR="00A8509F" w:rsidRDefault="00000000">
      <w:pPr>
        <w:spacing w:line="278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The agenda is enclosed. </w:t>
      </w:r>
    </w:p>
    <w:p w14:paraId="22249A51" w14:textId="77777777" w:rsidR="00A8509F" w:rsidRDefault="00A8509F">
      <w:pPr>
        <w:rPr>
          <w:rFonts w:hint="eastAsia"/>
        </w:rPr>
      </w:pPr>
    </w:p>
    <w:sectPr w:rsidR="00A8509F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09F"/>
    <w:rsid w:val="00096549"/>
    <w:rsid w:val="003366AC"/>
    <w:rsid w:val="003B0464"/>
    <w:rsid w:val="004D2803"/>
    <w:rsid w:val="00A8509F"/>
    <w:rsid w:val="00AC1D5E"/>
    <w:rsid w:val="00BB5B9C"/>
    <w:rsid w:val="00C825E7"/>
    <w:rsid w:val="00CD40F6"/>
    <w:rsid w:val="00E4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EF8B4"/>
  <w15:docId w15:val="{73A222F1-9AB4-694D-A83D-F91EC174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Meera Shah</cp:lastModifiedBy>
  <cp:revision>3</cp:revision>
  <dcterms:created xsi:type="dcterms:W3CDTF">2025-10-14T22:22:00Z</dcterms:created>
  <dcterms:modified xsi:type="dcterms:W3CDTF">2025-11-06T22:23:00Z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2025-10-07T21:21:29Z</dcterms:created>
  <dc:creator/>
  <dc:description/>
  <dc:language>en-GB</dc:language>
  <cp:lastModifiedBy/>
  <dcterms:modified xsi:type="dcterms:W3CDTF">2025-10-07T21:22:59Z</dcterms:modified>
  <cp:revision>1</cp:revision>
  <dc:subject/>
  <dc:title/>
</cp:coreProperties>
</file>